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宋体" w:hAnsi="宋体" w:eastAsia="宋体" w:cs="宋体"/>
          <w:b/>
          <w:bCs/>
          <w:sz w:val="36"/>
          <w:szCs w:val="44"/>
          <w:lang w:eastAsia="zh-CN"/>
        </w:rPr>
        <w:t>外国语实验小学</w:t>
      </w:r>
      <w:r>
        <w:rPr>
          <w:rFonts w:hint="eastAsia" w:ascii="宋体" w:hAnsi="宋体" w:eastAsia="宋体" w:cs="宋体"/>
          <w:b/>
          <w:bCs/>
          <w:sz w:val="36"/>
          <w:szCs w:val="44"/>
          <w:lang w:val="en-US" w:eastAsia="zh-CN"/>
        </w:rPr>
        <w:t>2026春季</w:t>
      </w:r>
      <w:r>
        <w:rPr>
          <w:rFonts w:hint="eastAsia" w:ascii="宋体" w:hAnsi="宋体" w:eastAsia="宋体" w:cs="宋体"/>
          <w:b/>
          <w:bCs/>
          <w:sz w:val="36"/>
          <w:szCs w:val="44"/>
          <w:lang w:eastAsia="zh-CN"/>
        </w:rPr>
        <w:t>课后服务课程安排</w:t>
      </w:r>
    </w:p>
    <w:tbl>
      <w:tblPr>
        <w:tblStyle w:val="5"/>
        <w:tblpPr w:leftFromText="180" w:rightFromText="180" w:vertAnchor="page" w:horzAnchor="page" w:tblpXSpec="center" w:tblpY="193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1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一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作业辅导 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（夏小萍）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（夏小萍）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（李丽）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（余南）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阅读活动 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（夏小萍）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英语阅读    （杨萌）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  （李丽）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（余南）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 （余南）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音乐欣赏    （朱春林）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艺美创意    （李园园）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益智活动    （李园园）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艺美创意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余南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劳动实践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朱春林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音乐欣赏    （李园园）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劳动实践   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朱春林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</w:tc>
      </w:tr>
    </w:tbl>
    <w:p/>
    <w:p/>
    <w:tbl>
      <w:tblPr>
        <w:tblStyle w:val="5"/>
        <w:tblpPr w:leftFromText="180" w:rightFromText="180" w:vertAnchor="text" w:horzAnchor="page" w:tblpXSpec="center" w:tblpY="25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1"/>
        <w:gridCol w:w="1372"/>
        <w:gridCol w:w="1373"/>
        <w:gridCol w:w="1373"/>
        <w:gridCol w:w="1371"/>
        <w:gridCol w:w="13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一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2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61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7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7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7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7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（蔡宏丽）</w:t>
            </w: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（王爱萍）</w:t>
            </w: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（吕晴）</w:t>
            </w:r>
          </w:p>
        </w:tc>
        <w:tc>
          <w:tcPr>
            <w:tcW w:w="137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(王爱萍)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(吕晴)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  （蔡宏丽）</w:t>
            </w: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（王爱萍）</w:t>
            </w: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（吕晴）</w:t>
            </w:r>
          </w:p>
        </w:tc>
        <w:tc>
          <w:tcPr>
            <w:tcW w:w="137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(李园园)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(吕晴)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（吕晴）</w:t>
            </w: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艺美创意    （陈小燕)</w:t>
            </w:r>
          </w:p>
        </w:tc>
        <w:tc>
          <w:tcPr>
            <w:tcW w:w="137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(朱春林)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益智活动    (蔡宏丽)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66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艺美创意    （杨萌）</w:t>
            </w:r>
          </w:p>
        </w:tc>
        <w:tc>
          <w:tcPr>
            <w:tcW w:w="137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音乐欣赏    (陈小燕)</w:t>
            </w:r>
          </w:p>
        </w:tc>
        <w:tc>
          <w:tcPr>
            <w:tcW w:w="1371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音乐欣赏    (吕晴)</w:t>
            </w:r>
          </w:p>
        </w:tc>
        <w:tc>
          <w:tcPr>
            <w:tcW w:w="137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(蔡宏丽)</w:t>
            </w:r>
          </w:p>
        </w:tc>
      </w:tr>
    </w:tbl>
    <w:p/>
    <w:p/>
    <w:tbl>
      <w:tblPr>
        <w:tblStyle w:val="5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76"/>
        <w:gridCol w:w="1377"/>
        <w:gridCol w:w="1377"/>
        <w:gridCol w:w="1377"/>
        <w:gridCol w:w="1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0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一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3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3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76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7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7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7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710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作业辅导</w:t>
            </w:r>
          </w:p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（曹薇）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(曹薇)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(杨萌)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(朱春林)</w:t>
            </w:r>
          </w:p>
        </w:tc>
        <w:tc>
          <w:tcPr>
            <w:tcW w:w="171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(李丽)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3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阅读活动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（曹薇）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(曹薇)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(王爱萍)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(王爱萍)</w:t>
            </w:r>
          </w:p>
        </w:tc>
        <w:tc>
          <w:tcPr>
            <w:tcW w:w="171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手工活动    (李丽)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手工活动    (李丽)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英语动画    (杨萌)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音乐欣赏    (陈小燕)</w:t>
            </w:r>
          </w:p>
        </w:tc>
        <w:tc>
          <w:tcPr>
            <w:tcW w:w="171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(曹薇)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0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76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艺美创意    (李丽)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益智活动    (王爱萍)</w:t>
            </w:r>
          </w:p>
        </w:tc>
        <w:tc>
          <w:tcPr>
            <w:tcW w:w="1377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艺美创意    (陈小燕)</w:t>
            </w:r>
          </w:p>
        </w:tc>
        <w:tc>
          <w:tcPr>
            <w:tcW w:w="1710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(曹薇)</w:t>
            </w:r>
          </w:p>
        </w:tc>
      </w:tr>
    </w:tbl>
    <w:tbl>
      <w:tblPr>
        <w:tblStyle w:val="5"/>
        <w:tblpPr w:leftFromText="180" w:rightFromText="180" w:vertAnchor="text" w:horzAnchor="page" w:tblpX="1792" w:tblpY="166"/>
        <w:tblOverlap w:val="never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1"/>
        <w:gridCol w:w="1382"/>
        <w:gridCol w:w="1383"/>
        <w:gridCol w:w="1383"/>
        <w:gridCol w:w="1383"/>
        <w:gridCol w:w="1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0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一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01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688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0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(夏小萍)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(杨萌)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(陈阳)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(陈阳)</w:t>
            </w:r>
          </w:p>
        </w:tc>
        <w:tc>
          <w:tcPr>
            <w:tcW w:w="168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(朱春林)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01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(夏小萍)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英语动画    (杨萌)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(陈阳)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(陈阳)</w:t>
            </w:r>
          </w:p>
        </w:tc>
        <w:tc>
          <w:tcPr>
            <w:tcW w:w="168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(夏小萍)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0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(陈小燕)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音乐欣赏    (李园园)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益智活动    (蔡宏丽)</w:t>
            </w:r>
          </w:p>
        </w:tc>
        <w:tc>
          <w:tcPr>
            <w:tcW w:w="168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阅读活动    (陈阳)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0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音乐欣赏    (陈小燕)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(李园园)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艺美创意    (蔡宏丽)</w:t>
            </w:r>
          </w:p>
        </w:tc>
        <w:tc>
          <w:tcPr>
            <w:tcW w:w="1688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(陈阳)</w:t>
            </w:r>
          </w:p>
        </w:tc>
      </w:tr>
    </w:tbl>
    <w:p/>
    <w:p/>
    <w:p/>
    <w:tbl>
      <w:tblPr>
        <w:tblStyle w:val="5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1382"/>
        <w:gridCol w:w="1383"/>
        <w:gridCol w:w="1383"/>
        <w:gridCol w:w="1383"/>
        <w:gridCol w:w="1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65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二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1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70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作业辅导</w:t>
            </w:r>
          </w:p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（王坚）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(饶聪)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(熊婕)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(祝梅)</w:t>
            </w:r>
          </w:p>
        </w:tc>
        <w:tc>
          <w:tcPr>
            <w:tcW w:w="170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(熊婕)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1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(王坚)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英文朗诵    (饶聪)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(熊婕)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    (祝梅)</w:t>
            </w:r>
          </w:p>
        </w:tc>
        <w:tc>
          <w:tcPr>
            <w:tcW w:w="170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书法指导    (祝梅)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国学诵读    (祝梅)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(王坚)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(黎雅萍)</w:t>
            </w:r>
          </w:p>
        </w:tc>
        <w:tc>
          <w:tcPr>
            <w:tcW w:w="170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    (黎雅萍)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331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(祝梅)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(王坚)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(黎雅萍)</w:t>
            </w:r>
          </w:p>
        </w:tc>
        <w:tc>
          <w:tcPr>
            <w:tcW w:w="170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(祝梅)</w:t>
            </w:r>
          </w:p>
        </w:tc>
      </w:tr>
    </w:tbl>
    <w:p/>
    <w:p/>
    <w:p/>
    <w:tbl>
      <w:tblPr>
        <w:tblStyle w:val="5"/>
        <w:tblpPr w:leftFromText="180" w:rightFromText="180" w:vertAnchor="text" w:horzAnchor="page" w:tblpXSpec="center" w:tblpY="29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1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二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2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作业辅导</w:t>
            </w:r>
          </w:p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（饶聪）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(陈公莲)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(熊爱萍)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（熊爱萍）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（熊爱萍）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(彭思琦)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(陈公莲)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    (熊爱萍）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（陈公莲）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    （熊爱萍）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英文朗诵    (饶聪)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（彭思琦）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    （彭思琦）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（王坚）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(饶聪)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（彭思琦）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（彭思琦）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（王坚）</w:t>
            </w:r>
          </w:p>
        </w:tc>
      </w:tr>
    </w:tbl>
    <w:tbl>
      <w:tblPr>
        <w:tblStyle w:val="5"/>
        <w:tblpPr w:leftFromText="180" w:rightFromText="180" w:vertAnchor="text" w:horzAnchor="page" w:tblpXSpec="center" w:tblpY="220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1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二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3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作业辅导</w:t>
            </w:r>
          </w:p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（陈雯）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（王小燕）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（王小燕）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（陈公莲）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（陈公莲）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英文朗读    （陈雯）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（王小燕）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古诗朗诵    （王小燕）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书法指导    （王小燕）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（陈公莲）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英文朗读    （陈雯）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（桑昌富）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    （王小燕）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故事分享    （桑昌富）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（陈雯）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（桑昌富）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（桑昌富）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（桑昌富）</w:t>
            </w:r>
          </w:p>
        </w:tc>
      </w:tr>
    </w:tbl>
    <w:p/>
    <w:p/>
    <w:tbl>
      <w:tblPr>
        <w:tblStyle w:val="5"/>
        <w:tblpPr w:leftFromText="180" w:rightFromText="180" w:vertAnchor="text" w:horzAnchor="page" w:tblpXSpec="center" w:tblpY="292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1" w:type="dxa"/>
            <w:gridSpan w:val="6"/>
          </w:tcPr>
          <w:p>
            <w:pPr>
              <w:jc w:val="center"/>
              <w:rPr>
                <w:rFonts w:hint="default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left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 xml:space="preserve">  注：一年级星期一课服时间：15:45-16：20（第一节） 16:20-17:00（第二节）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二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14:55-15:25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作业辅导</w:t>
            </w:r>
          </w:p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（彭思琦）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（陈雯）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（石梅）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英文阅读    （饶聪）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（石梅）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15:25-15:55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（熊婕）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英文朗诵    （陈雯）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    （石梅）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（熊爱萍）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阅读朗诵   （石梅）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15:55-16:25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书法指导    （石梅）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音乐欣赏   （黎雅萍）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（熊婕）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（桑昌富）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第四节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16:25-17:00</w:t>
            </w:r>
          </w:p>
        </w:tc>
        <w:tc>
          <w:tcPr>
            <w:tcW w:w="138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古诗朗诵    （石梅）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（黎雅萍）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（熊婕）</w:t>
            </w:r>
          </w:p>
        </w:tc>
        <w:tc>
          <w:tcPr>
            <w:tcW w:w="138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（黎雅萍）</w:t>
            </w:r>
          </w:p>
        </w:tc>
      </w:tr>
    </w:tbl>
    <w:p/>
    <w:p/>
    <w:p/>
    <w:tbl>
      <w:tblPr>
        <w:tblStyle w:val="5"/>
        <w:tblpPr w:leftFromText="180" w:rightFromText="180" w:vertAnchor="text" w:horzAnchor="page" w:tblpXSpec="center" w:tblpY="359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三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</w:rPr>
              <w:t>1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（何君洁）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（李婷）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（叶琴）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（李婷）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（叶琴）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（何君洁）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（叶琴）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（叶琴）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（李婷）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（叶琴）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（何君洁）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（李婷）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（叶琴）</w:t>
            </w:r>
          </w:p>
        </w:tc>
      </w:tr>
    </w:tbl>
    <w:p/>
    <w:tbl>
      <w:tblPr>
        <w:tblStyle w:val="5"/>
        <w:tblpPr w:leftFromText="180" w:rightFromText="180" w:vertAnchor="text" w:horzAnchor="page" w:tblpX="1813" w:tblpY="35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三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2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（殷轶群）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（殷轶群）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（殷轶群）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（张燕）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（殷轶群）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（黄欢）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（黄欢）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（黄欢）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（张燕）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（殷轶群）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（张燕）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（张燕）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（罗青）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（钟静）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（李婷）</w:t>
            </w:r>
          </w:p>
        </w:tc>
      </w:tr>
    </w:tbl>
    <w:p/>
    <w:p>
      <w:pPr>
        <w:bidi w:val="0"/>
        <w:jc w:val="left"/>
        <w:rPr>
          <w:lang w:val="en-US" w:eastAsia="zh-CN"/>
        </w:rPr>
      </w:pPr>
    </w:p>
    <w:tbl>
      <w:tblPr>
        <w:tblStyle w:val="5"/>
        <w:tblpPr w:leftFromText="180" w:rightFromText="180" w:vertAnchor="text" w:horzAnchor="page" w:tblpX="1822" w:tblpY="20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三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3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（钟静）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（张燕）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（何君洁）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（钟静）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（钟静）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（钟静）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（张燕）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（何君洁）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（钟静）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（张燕）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英语阅读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（何君洁）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 （周戈好）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（钟静）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（罗青）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劳动实践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（邹晓波）</w:t>
            </w:r>
          </w:p>
        </w:tc>
      </w:tr>
    </w:tbl>
    <w:p>
      <w:pPr>
        <w:tabs>
          <w:tab w:val="left" w:pos="7075"/>
        </w:tabs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text" w:horzAnchor="page" w:tblpX="1837" w:tblpY="25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三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4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（何文清）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（黄欢）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（范攀）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（何文清）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（范攀）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（何文清）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（范攀）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（范攀）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（黄欢）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英语阅读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（黄欢）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（范攀）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（何文清）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（何文清）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（何文清）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（范攀）</w:t>
            </w:r>
          </w:p>
        </w:tc>
      </w:tr>
    </w:tbl>
    <w:p>
      <w:pPr>
        <w:tabs>
          <w:tab w:val="left" w:pos="7075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</w:p>
    <w:tbl>
      <w:tblPr>
        <w:tblStyle w:val="5"/>
        <w:tblpPr w:leftFromText="180" w:rightFromText="180" w:vertAnchor="text" w:horzAnchor="page" w:tblpX="1867" w:tblpY="22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b/>
                <w:bCs/>
                <w:sz w:val="32"/>
                <w:szCs w:val="32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三</w:t>
            </w:r>
            <w:r>
              <w:rPr>
                <w:b/>
                <w:bCs/>
                <w:sz w:val="22"/>
                <w:szCs w:val="22"/>
              </w:rPr>
              <w:t>（</w:t>
            </w:r>
            <w:r>
              <w:rPr>
                <w:rFonts w:hint="eastAsia"/>
                <w:b/>
                <w:bCs/>
                <w:sz w:val="22"/>
                <w:szCs w:val="22"/>
                <w:lang w:val="en-US" w:eastAsia="zh-CN"/>
              </w:rPr>
              <w:t>5</w:t>
            </w:r>
            <w:r>
              <w:rPr>
                <w:b/>
                <w:bCs/>
                <w:sz w:val="22"/>
                <w:szCs w:val="22"/>
              </w:rPr>
              <w:t>）</w:t>
            </w:r>
            <w:r>
              <w:rPr>
                <w:rFonts w:hint="eastAsia"/>
                <w:b/>
                <w:bCs/>
                <w:sz w:val="22"/>
                <w:szCs w:val="22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（罗青）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（邹晓波）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（罗青）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（周戈好）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（邹晓波）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第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二</w:t>
            </w:r>
            <w:r>
              <w:rPr>
                <w:color w:val="auto"/>
                <w:sz w:val="21"/>
                <w:szCs w:val="21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（邹晓波）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（周戈好）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（罗青）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英语阅读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（周戈好）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（罗青）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（罗青）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（邹晓波）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英文阅读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（周戈好）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（邹晓波）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（周戈好)</w:t>
            </w:r>
          </w:p>
        </w:tc>
      </w:tr>
    </w:tbl>
    <w:tbl>
      <w:tblPr>
        <w:tblStyle w:val="5"/>
        <w:tblpPr w:leftFromText="180" w:rightFromText="180" w:vertAnchor="text" w:horzAnchor="page" w:tblpX="1792" w:tblpY="20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四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(向婷)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棋类活动    (曾祥春)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(吴方芳)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(都程程)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(曾祥春)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(吴方芳)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(都程程)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(向婷)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(都程程)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(都程程)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(吴方芳)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    (都程程)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美术活动    (向婷)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(曾祥春)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(都程程)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四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(杨慧英)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(艾珍云)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(向婷)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(杨慧英)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(艾珍云)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(向婷)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    (杨慧英)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棋类活动    (艾珍云)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(艾珍云)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(杨慧英)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美术活动    (向婷)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(杨慧英)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(艾珍云)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(艾珍云)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(杨慧英)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四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(吴方芳)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(杨铮)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(曾祥春)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(张金瑞)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(张金瑞)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棋类活动    (曾祥春)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音乐活动    (杨铮)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(吴方芳)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(杨铮)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(杨铮)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(曾祥春)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美术活动    (张金瑞)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(吴方芳)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心理活动    (杨铮)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(杨铮)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四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(陈芳)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(汪招玉)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(张金瑞)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(汪招玉)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（陈芳）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(汪招玉)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(陈芳)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音乐活动     (陈芳)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(张金瑞）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（汪招玉）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    (汪招玉)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(陈芳)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(陈芳)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棋类活动    （张金瑞）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（汪招玉）</w:t>
            </w:r>
          </w:p>
        </w:tc>
      </w:tr>
    </w:tbl>
    <w:tbl>
      <w:tblPr>
        <w:tblStyle w:val="5"/>
        <w:tblpPr w:leftFromText="180" w:rightFromText="180" w:vertAnchor="text" w:horzAnchor="page" w:tblpX="1792" w:tblpY="10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五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（陈涛）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（魏青）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（赵秋侠）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（赵秋侠）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（陈涛）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（魏青）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（陈涛）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（魏青）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（魏青）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（陈涛）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（王震麟）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（陈涛）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（魏青）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    （陈涛）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劳动教育    （魏青）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text" w:horzAnchor="page" w:tblpX="1792" w:tblpY="206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五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（方红缨）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（沈婧）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（欧阳文平）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（方红缨）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（方红缨）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（欧阳文平）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（方红缨）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（欧阳文平）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（沈婧）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（欧阳文平）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 （欧阳文平）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（方红缨）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英语阅读    （沈婧）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（方红缨）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劳动教育    （欧阳文平）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text" w:horzAnchor="page" w:tblpX="1822" w:tblpY="1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五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（赵秋侠）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（张颢）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（严俊玉）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作业欣赏    （张颢）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（赵秋侠）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（严俊玉）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（严俊玉）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（严俊玉）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    （王震麟）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美术活动    (王震麟)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（严俊玉）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    （严俊玉）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（张颢）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（赵秋侠）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    (赵秋侠)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text" w:horzAnchor="page" w:tblpX="1837" w:tblpY="26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五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(张颢)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美术活动    (王震麟)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(张颢)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(张敏)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美术活动    (王震麟)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(沈婧)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(沈婧)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(张敏)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    (张敏)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    (张敏)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英语动画    (沈婧)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  (王震麟)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阅读活动    (张敏)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    (张颢)</w:t>
            </w:r>
          </w:p>
        </w:tc>
        <w:tc>
          <w:tcPr>
            <w:tcW w:w="13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劳动教育    (张敏)</w:t>
            </w:r>
          </w:p>
        </w:tc>
      </w:tr>
    </w:tbl>
    <w:tbl>
      <w:tblPr>
        <w:tblStyle w:val="5"/>
        <w:tblpPr w:leftFromText="180" w:rightFromText="180" w:vertAnchor="text" w:horzAnchor="page" w:tblpX="1822" w:tblpY="14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六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体育游戏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(马佳琦)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(李新)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(陈语诗)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体育游戏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(马佳琦)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(陈语诗)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(陈语诗)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(陈语诗)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英语阅读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(李迎辞)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(李新)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英语动画欣赏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(李迎辞)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(陈语诗)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(陈语诗)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(李迎辞)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(李新)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(李迎辞)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text" w:horzAnchor="page" w:tblpX="1852" w:tblpY="1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六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(余亚鑫)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(黄颖)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(李迎辞)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(余亚鑫)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(李迎辞)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(黄颖)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(黄颖)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(黄颖)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(余亚鑫)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(余亚鑫)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(黄颖)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(余亚鑫)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(黄颖)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体育游戏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(马佳琦)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(余亚鑫)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text" w:horzAnchor="page" w:tblpX="1822" w:tblpY="12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六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3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(李新)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(陈磊）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（周丹红）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（李新）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体育游戏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（马佳琦）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(马佳琦)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（陈磊）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（陈磊）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（陈磊）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（周丹红）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(周丹红)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（李新）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美文欣赏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（陈磊）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（陈磊）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（周丹红）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</w:p>
    <w:tbl>
      <w:tblPr>
        <w:tblStyle w:val="5"/>
        <w:tblpPr w:leftFromText="180" w:rightFromText="180" w:vertAnchor="text" w:horzAnchor="page" w:tblpX="1897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382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1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36"/>
                <w:szCs w:val="36"/>
                <w:lang w:val="en-US" w:eastAsia="zh-CN"/>
              </w:rPr>
              <w:t>2026春季课后服务课程安排</w:t>
            </w:r>
          </w:p>
          <w:p>
            <w:pPr>
              <w:jc w:val="right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六</w:t>
            </w:r>
            <w:r>
              <w:rPr>
                <w:b/>
                <w:bCs/>
                <w:sz w:val="24"/>
                <w:szCs w:val="24"/>
              </w:rPr>
              <w:t>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b/>
                <w:bCs/>
                <w:sz w:val="24"/>
                <w:szCs w:val="24"/>
              </w:rPr>
              <w:t>）</w:t>
            </w:r>
            <w:r>
              <w:rPr>
                <w:rFonts w:hint="eastAsia"/>
                <w:b/>
                <w:bCs/>
                <w:sz w:val="24"/>
                <w:szCs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7" w:type="dxa"/>
          </w:tcPr>
          <w:p>
            <w:pPr>
              <w:jc w:val="center"/>
              <w:rPr>
                <w:rFonts w:hint="eastAsia" w:eastAsiaTheme="minorEastAsia"/>
                <w:color w:val="auto"/>
                <w:sz w:val="22"/>
                <w:szCs w:val="22"/>
                <w:lang w:val="en-US" w:eastAsia="zh-CN"/>
              </w:rPr>
            </w:pPr>
          </w:p>
        </w:tc>
        <w:tc>
          <w:tcPr>
            <w:tcW w:w="1382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星期一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星期二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星期三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星期四</w:t>
            </w:r>
          </w:p>
        </w:tc>
        <w:tc>
          <w:tcPr>
            <w:tcW w:w="1383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第一节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15:45-16:20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（周丹红）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（崔维维)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(郭艳芬)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(崔维维)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(郭艳芬)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hint="eastAsia"/>
                <w:color w:val="auto"/>
                <w:sz w:val="22"/>
                <w:szCs w:val="22"/>
              </w:rPr>
              <w:t>第</w:t>
            </w: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二</w:t>
            </w:r>
            <w:r>
              <w:rPr>
                <w:color w:val="auto"/>
                <w:sz w:val="22"/>
                <w:szCs w:val="22"/>
              </w:rPr>
              <w:t>节</w:t>
            </w:r>
          </w:p>
          <w:p>
            <w:pPr>
              <w:jc w:val="center"/>
              <w:rPr>
                <w:rFonts w:hint="default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16：20-16:55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（周丹红）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(郭艳芬)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作业辅导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(崔维维)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(郭艳芬)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体育与健康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(崔维维)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87" w:type="dxa"/>
          </w:tcPr>
          <w:p>
            <w:pPr>
              <w:jc w:val="center"/>
              <w:rPr>
                <w:rFonts w:hint="eastAsia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eastAsia="zh-CN"/>
              </w:rPr>
              <w:t>第三节</w:t>
            </w:r>
          </w:p>
          <w:p>
            <w:pPr>
              <w:jc w:val="center"/>
              <w:rPr>
                <w:rFonts w:hint="default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16:55-17:00</w:t>
            </w:r>
          </w:p>
        </w:tc>
        <w:tc>
          <w:tcPr>
            <w:tcW w:w="138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体育游戏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（马佳琦）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(郭艳芬)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思维训练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(崔维维)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阅读朗诵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(郭艳芬)</w:t>
            </w:r>
          </w:p>
        </w:tc>
        <w:tc>
          <w:tcPr>
            <w:tcW w:w="138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劳动实践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崔维维</w:t>
            </w:r>
          </w:p>
        </w:tc>
      </w:tr>
    </w:tbl>
    <w:p>
      <w:pPr>
        <w:bidi w:val="0"/>
        <w:jc w:val="left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043" w:right="1800" w:bottom="104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0ODYyMzAzYzYyYjQ5MjZmMTVmOTkyNDFiZmI5YzMifQ=="/>
  </w:docVars>
  <w:rsids>
    <w:rsidRoot w:val="4F6F69C6"/>
    <w:rsid w:val="00483419"/>
    <w:rsid w:val="08D078D5"/>
    <w:rsid w:val="1638724C"/>
    <w:rsid w:val="167961D3"/>
    <w:rsid w:val="1ED82B00"/>
    <w:rsid w:val="2C4555B0"/>
    <w:rsid w:val="30B74723"/>
    <w:rsid w:val="376704CB"/>
    <w:rsid w:val="37A7644B"/>
    <w:rsid w:val="44C55CA4"/>
    <w:rsid w:val="476C4E2C"/>
    <w:rsid w:val="4F6F69C6"/>
    <w:rsid w:val="50A0169A"/>
    <w:rsid w:val="51782617"/>
    <w:rsid w:val="526D2BD6"/>
    <w:rsid w:val="541428DA"/>
    <w:rsid w:val="5DAF5613"/>
    <w:rsid w:val="646D0147"/>
    <w:rsid w:val="72B914C6"/>
    <w:rsid w:val="735E1C30"/>
    <w:rsid w:val="7483328F"/>
    <w:rsid w:val="76D766A5"/>
    <w:rsid w:val="7B407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4013</Words>
  <Characters>5028</Characters>
  <Lines>1</Lines>
  <Paragraphs>1</Paragraphs>
  <TotalTime>310</TotalTime>
  <ScaleCrop>false</ScaleCrop>
  <LinksUpToDate>false</LinksUpToDate>
  <CharactersWithSpaces>5071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2025-09-08T01:26:00Z</dcterms:created>
  <dc:creator>lin</dc:creator>
  <cp:lastModifiedBy>三石</cp:lastModifiedBy>
  <dcterms:modified xsi:type="dcterms:W3CDTF">2026-03-10T09:19:18Z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F31D63BAB3EE42B1943A40997FF548A2_13</vt:lpwstr>
  </property>
  <property fmtid="{D5CDD505-2E9C-101B-9397-08002B2CF9AE}" pid="4" name="KSOTemplateDocerSaveRecord">
    <vt:lpwstr>eyJoZGlkIjoiMGNkNWI2ZTVkZGRiZjI1OGZjOGU1OTEzOGFkZDNlMTcifQ==</vt:lpwstr>
  </property>
</Properties>
</file>