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A96BF">
      <w:pPr>
        <w:tabs>
          <w:tab w:val="left" w:pos="659"/>
          <w:tab w:val="left" w:pos="1319"/>
        </w:tabs>
        <w:spacing w:before="151"/>
        <w:ind w:left="0" w:right="157" w:firstLine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lang w:eastAsia="zh-CN"/>
        </w:rPr>
        <w:t>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lang w:eastAsia="zh-CN"/>
        </w:rPr>
        <w:t>改</w:t>
      </w:r>
      <w:r>
        <w:rPr>
          <w:rFonts w:hint="eastAsia" w:asciiTheme="majorEastAsia" w:hAnsiTheme="majorEastAsia" w:eastAsiaTheme="majorEastAsia" w:cstheme="majorEastAsia"/>
          <w:b/>
          <w:bCs/>
          <w:sz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</w:rPr>
        <w:t>函</w:t>
      </w:r>
    </w:p>
    <w:p w14:paraId="3CC29466">
      <w:pPr>
        <w:pStyle w:val="2"/>
        <w:spacing w:before="170"/>
        <w:ind w:left="120"/>
        <w:rPr>
          <w:rFonts w:hint="eastAsia" w:ascii="仿宋" w:hAnsi="仿宋" w:eastAsia="仿宋" w:cs="仿宋"/>
          <w:sz w:val="32"/>
          <w:szCs w:val="32"/>
        </w:rPr>
      </w:pPr>
    </w:p>
    <w:p w14:paraId="2C03FA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0" w:line="288" w:lineRule="auto"/>
        <w:ind w:left="1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vertAlign w:val="baseline"/>
          <w:lang w:eastAsia="zh-CN"/>
        </w:rPr>
        <w:t>浔阳区</w:t>
      </w:r>
      <w:r>
        <w:rPr>
          <w:rFonts w:hint="eastAsia"/>
          <w:vertAlign w:val="baseline"/>
        </w:rPr>
        <w:t>乐邦养老公寓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6BAB2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为深刻汲取河北承德市隆化县国恩老年公寓（4.8）重大火灾事故教训，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全面贯彻落实市委、市政府领导批示指示和全市动员部署会议精神，切实做好我区养老机构消防安全工作，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4月10日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，我局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eastAsia="zh-CN"/>
        </w:rPr>
        <w:t>联合住建、消防、市监、卫健等职能部门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对你单位消防安全生产工作进行检查，发现你院存在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安全隐患，具体情况如下：</w:t>
      </w:r>
    </w:p>
    <w:p w14:paraId="1D2E6FE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场所外窗设置防盗窗</w:t>
      </w:r>
    </w:p>
    <w:p w14:paraId="1333556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疏散楼梯间防火门未保持常闭</w:t>
      </w:r>
    </w:p>
    <w:p w14:paraId="6558B48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2" w:line="288" w:lineRule="auto"/>
        <w:ind w:right="277" w:firstLine="640" w:firstLineChars="200"/>
        <w:jc w:val="both"/>
        <w:textAlignment w:val="auto"/>
        <w:rPr>
          <w:rFonts w:hint="eastAsia"/>
          <w:vertAlign w:val="baseline"/>
          <w:lang w:eastAsia="zh-CN"/>
        </w:rPr>
      </w:pPr>
      <w:r>
        <w:rPr>
          <w:rFonts w:hint="eastAsia"/>
          <w:vertAlign w:val="baseline"/>
        </w:rPr>
        <w:t>3</w:t>
      </w:r>
      <w:r>
        <w:rPr>
          <w:rFonts w:hint="eastAsia"/>
          <w:vertAlign w:val="baseline"/>
          <w:lang w:eastAsia="zh-CN"/>
        </w:rPr>
        <w:t>、</w:t>
      </w:r>
      <w:r>
        <w:rPr>
          <w:rFonts w:hint="eastAsia"/>
          <w:vertAlign w:val="baseline"/>
        </w:rPr>
        <w:t>消防控制室持证值班人员不足2名，仅1人值班</w:t>
      </w:r>
      <w:r>
        <w:rPr>
          <w:rFonts w:hint="eastAsia"/>
          <w:vertAlign w:val="baseline"/>
          <w:lang w:eastAsia="zh-CN"/>
        </w:rPr>
        <w:t>。</w:t>
      </w:r>
    </w:p>
    <w:p w14:paraId="51C0393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2" w:line="288" w:lineRule="auto"/>
        <w:ind w:right="277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为做好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养老机构消防安全生产工作，现就有关要求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通知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如下：</w:t>
      </w:r>
    </w:p>
    <w:p w14:paraId="4208C97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left="120" w:right="279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1、立即行动，加快整改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请你院高度重视，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lang w:val="en-US" w:eastAsia="zh-CN"/>
        </w:rPr>
        <w:t>组织院内员工开展消防自查自纠工作，全面消除安全隐患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。</w:t>
      </w:r>
    </w:p>
    <w:p w14:paraId="67E5204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left="120" w:right="105" w:firstLine="64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立即全面检测消防设施、设备，确保能正常使用。</w:t>
      </w:r>
    </w:p>
    <w:p w14:paraId="507CDB0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left="120" w:right="105" w:firstLine="64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3、增强院内老人及员工安全意识，定期组织开展安全知识宣传，强化院内人员的安全意识！</w:t>
      </w:r>
    </w:p>
    <w:p w14:paraId="0C6D98F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288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45FB06">
      <w:pPr>
        <w:pStyle w:val="2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签收人：</w:t>
      </w:r>
    </w:p>
    <w:p w14:paraId="79999410">
      <w:pPr>
        <w:pStyle w:val="2"/>
        <w:spacing w:before="222" w:line="302" w:lineRule="auto"/>
        <w:ind w:left="5880" w:right="280" w:firstLine="31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浔阳区民政局202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7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7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spacing w:val="-57"/>
          <w:sz w:val="32"/>
          <w:szCs w:val="32"/>
        </w:rPr>
        <w:t>日</w:t>
      </w:r>
    </w:p>
    <w:p w14:paraId="7A9A3D88"/>
    <w:sectPr>
      <w:pgSz w:w="11910" w:h="16840"/>
      <w:pgMar w:top="1580" w:right="152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MTI3MzQ2MTcwMzUyOGZmZjI3NTA3ZjlkY2I4NjIifQ=="/>
  </w:docVars>
  <w:rsids>
    <w:rsidRoot w:val="1D45216E"/>
    <w:rsid w:val="16E73D24"/>
    <w:rsid w:val="1D45216E"/>
    <w:rsid w:val="2BF5016F"/>
    <w:rsid w:val="2D5E607D"/>
    <w:rsid w:val="32950742"/>
    <w:rsid w:val="3BBE3294"/>
    <w:rsid w:val="4FF24139"/>
    <w:rsid w:val="577D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347</Characters>
  <Lines>0</Lines>
  <Paragraphs>0</Paragraphs>
  <TotalTime>0</TotalTime>
  <ScaleCrop>false</ScaleCrop>
  <LinksUpToDate>false</LinksUpToDate>
  <CharactersWithSpaces>351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2025-04-16T03:14:00Z</dcterms:created>
  <dc:creator>高天</dc:creator>
  <cp:lastModifiedBy>高天</cp:lastModifiedBy>
  <dcterms:modified xsi:type="dcterms:W3CDTF">2025-04-17T01:44:51Z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774F0137FF974B0CAC219B437E16AE5B_13</vt:lpwstr>
  </property>
</Properties>
</file>